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30" w:rsidRDefault="000B7730"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margin-left:19.9pt;margin-top:8.05pt;width:410.25pt;height:101.5pt;z-index:-251658240;visibility:visible" wrapcoords="-39 0 -39 21440 21600 21440 21600 0 -39 0">
            <v:imagedata r:id="rId4" o:title=""/>
            <w10:wrap type="tight" side="left"/>
          </v:shape>
        </w:pict>
      </w:r>
    </w:p>
    <w:p w:rsidR="000B7730" w:rsidRDefault="000B7730"/>
    <w:p w:rsidR="000B7730" w:rsidRDefault="000B7730"/>
    <w:p w:rsidR="000B7730" w:rsidRPr="00047D32" w:rsidRDefault="000B7730">
      <w:pPr>
        <w:rPr>
          <w:sz w:val="18"/>
          <w:szCs w:val="18"/>
        </w:rPr>
      </w:pPr>
    </w:p>
    <w:p w:rsidR="000B7730" w:rsidRPr="00047D32" w:rsidRDefault="000B7730">
      <w:pPr>
        <w:rPr>
          <w:sz w:val="18"/>
          <w:szCs w:val="18"/>
        </w:rPr>
      </w:pPr>
    </w:p>
    <w:p w:rsidR="000B7730" w:rsidRDefault="000B7730" w:rsidP="00047D32">
      <w:pPr>
        <w:ind w:left="426"/>
        <w:rPr>
          <w:rFonts w:ascii="Times New Roman" w:hAnsi="Times New Roman"/>
          <w:sz w:val="24"/>
          <w:szCs w:val="24"/>
        </w:rPr>
      </w:pPr>
    </w:p>
    <w:p w:rsidR="000B7730" w:rsidRPr="003F699B" w:rsidRDefault="000B7730" w:rsidP="00047D32">
      <w:pPr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Název sady:        </w:t>
      </w:r>
      <w:r>
        <w:rPr>
          <w:rFonts w:ascii="Times New Roman" w:hAnsi="Times New Roman"/>
          <w:sz w:val="24"/>
          <w:szCs w:val="24"/>
        </w:rPr>
        <w:t>Marketing a management I</w:t>
      </w:r>
      <w:bookmarkStart w:id="0" w:name="_GoBack"/>
      <w:bookmarkEnd w:id="0"/>
      <w:r w:rsidRPr="003F699B">
        <w:rPr>
          <w:rFonts w:ascii="Times New Roman" w:hAnsi="Times New Roman"/>
          <w:sz w:val="24"/>
          <w:szCs w:val="24"/>
        </w:rPr>
        <w:t>I.</w:t>
      </w:r>
    </w:p>
    <w:p w:rsidR="000B7730" w:rsidRPr="003F699B" w:rsidRDefault="000B7730" w:rsidP="00047D32">
      <w:pPr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Autor:                  </w:t>
      </w:r>
      <w:r>
        <w:rPr>
          <w:rFonts w:ascii="Times New Roman" w:hAnsi="Times New Roman"/>
          <w:sz w:val="24"/>
          <w:szCs w:val="24"/>
        </w:rPr>
        <w:t>Ing. Bohuslava Klapuchová</w:t>
      </w:r>
    </w:p>
    <w:p w:rsidR="000B7730" w:rsidRPr="003F699B" w:rsidRDefault="000B7730" w:rsidP="00047D32">
      <w:pPr>
        <w:tabs>
          <w:tab w:val="left" w:pos="2127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Rok vytvoření: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699B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4</w:t>
      </w:r>
    </w:p>
    <w:p w:rsidR="000B7730" w:rsidRPr="003F699B" w:rsidRDefault="000B7730" w:rsidP="00047D3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/>
          <w:sz w:val="24"/>
          <w:szCs w:val="24"/>
        </w:rPr>
        <w:tab/>
        <w:t>Střední odborné s maturitou</w:t>
      </w:r>
    </w:p>
    <w:p w:rsidR="000B7730" w:rsidRPr="003F699B" w:rsidRDefault="000B7730" w:rsidP="00047D3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>Kategorie:</w:t>
      </w:r>
      <w:r w:rsidRPr="003F69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Odborné vzdělávání</w:t>
      </w:r>
      <w:r w:rsidRPr="003F699B">
        <w:rPr>
          <w:rFonts w:ascii="Times New Roman" w:hAnsi="Times New Roman"/>
          <w:sz w:val="24"/>
          <w:szCs w:val="24"/>
        </w:rPr>
        <w:t xml:space="preserve"> </w:t>
      </w:r>
    </w:p>
    <w:p w:rsidR="000B7730" w:rsidRPr="003F699B" w:rsidRDefault="000B7730" w:rsidP="00047D3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>Podkategorie:</w:t>
      </w:r>
      <w:r w:rsidRPr="003F69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Ekonomika, finance, administrativa, podnikání</w:t>
      </w:r>
    </w:p>
    <w:p w:rsidR="000B7730" w:rsidRPr="00485C7A" w:rsidRDefault="000B7730" w:rsidP="00485C7A">
      <w:pPr>
        <w:spacing w:after="0" w:line="240" w:lineRule="auto"/>
        <w:ind w:firstLine="426"/>
        <w:rPr>
          <w:sz w:val="24"/>
          <w:szCs w:val="24"/>
        </w:rPr>
      </w:pPr>
      <w:r w:rsidRPr="003F699B">
        <w:rPr>
          <w:rFonts w:ascii="Times New Roman" w:hAnsi="Times New Roman"/>
          <w:sz w:val="24"/>
          <w:szCs w:val="24"/>
        </w:rPr>
        <w:t>Klíčová slova:</w:t>
      </w:r>
      <w:r w:rsidRPr="003F699B">
        <w:rPr>
          <w:rFonts w:ascii="Times New Roman" w:hAnsi="Times New Roman"/>
          <w:sz w:val="24"/>
          <w:szCs w:val="24"/>
        </w:rPr>
        <w:tab/>
      </w:r>
      <w:r w:rsidRPr="00485C7A">
        <w:rPr>
          <w:rFonts w:ascii="Times New Roman" w:hAnsi="Times New Roman"/>
          <w:color w:val="000000"/>
          <w:kern w:val="24"/>
          <w:sz w:val="24"/>
          <w:szCs w:val="24"/>
          <w:lang w:eastAsia="cs-CZ"/>
        </w:rPr>
        <w:t>Marketingový mix, výrobek</w:t>
      </w:r>
      <w:r>
        <w:rPr>
          <w:rFonts w:ascii="Times New Roman" w:hAnsi="Times New Roman"/>
          <w:color w:val="000000"/>
          <w:kern w:val="24"/>
          <w:sz w:val="24"/>
          <w:szCs w:val="24"/>
          <w:lang w:eastAsia="cs-CZ"/>
        </w:rPr>
        <w:t>, c</w:t>
      </w:r>
      <w:r w:rsidRPr="00485C7A">
        <w:rPr>
          <w:rFonts w:ascii="Times New Roman" w:hAnsi="Times New Roman"/>
          <w:sz w:val="24"/>
          <w:szCs w:val="24"/>
          <w:lang w:eastAsia="cs-CZ"/>
        </w:rPr>
        <w:t>ena, metody stanovení ceny</w:t>
      </w:r>
      <w:r>
        <w:rPr>
          <w:rFonts w:ascii="Times New Roman" w:hAnsi="Times New Roman"/>
          <w:sz w:val="24"/>
          <w:szCs w:val="24"/>
          <w:lang w:eastAsia="cs-CZ"/>
        </w:rPr>
        <w:t>, k</w:t>
      </w:r>
      <w:r w:rsidRPr="00485C7A">
        <w:rPr>
          <w:rFonts w:ascii="Times New Roman" w:hAnsi="Times New Roman"/>
          <w:sz w:val="24"/>
          <w:szCs w:val="24"/>
          <w:lang w:eastAsia="cs-CZ"/>
        </w:rPr>
        <w:t>alkulace,</w:t>
      </w:r>
    </w:p>
    <w:p w:rsidR="000B7730" w:rsidRPr="00485C7A" w:rsidRDefault="000B7730" w:rsidP="00485C7A">
      <w:pPr>
        <w:spacing w:after="0" w:line="240" w:lineRule="auto"/>
        <w:ind w:left="1416" w:firstLine="708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485C7A">
        <w:rPr>
          <w:rFonts w:ascii="Times New Roman" w:hAnsi="Times New Roman"/>
          <w:sz w:val="24"/>
          <w:szCs w:val="24"/>
        </w:rPr>
        <w:t>elkoobchod, maloobchod</w:t>
      </w:r>
      <w:r>
        <w:rPr>
          <w:rFonts w:ascii="Times New Roman" w:hAnsi="Times New Roman"/>
          <w:sz w:val="24"/>
          <w:szCs w:val="24"/>
        </w:rPr>
        <w:t>, r</w:t>
      </w:r>
      <w:r w:rsidRPr="00485C7A">
        <w:rPr>
          <w:rFonts w:ascii="Times New Roman" w:hAnsi="Times New Roman"/>
          <w:sz w:val="24"/>
          <w:szCs w:val="24"/>
        </w:rPr>
        <w:t>eklama</w:t>
      </w:r>
    </w:p>
    <w:p w:rsidR="000B7730" w:rsidRDefault="000B7730" w:rsidP="004C1FB2">
      <w:pPr>
        <w:tabs>
          <w:tab w:val="left" w:pos="1418"/>
        </w:tabs>
        <w:spacing w:after="0"/>
        <w:ind w:left="426"/>
        <w:rPr>
          <w:rFonts w:ascii="Times New Roman" w:hAnsi="Times New Roman"/>
          <w:sz w:val="24"/>
          <w:szCs w:val="24"/>
        </w:rPr>
      </w:pPr>
    </w:p>
    <w:p w:rsidR="000B7730" w:rsidRDefault="000B7730" w:rsidP="004C1FB2">
      <w:pPr>
        <w:tabs>
          <w:tab w:val="left" w:pos="1418"/>
        </w:tabs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Sada je zaměřena na tematickou oblast: Marketingový mix</w:t>
      </w:r>
    </w:p>
    <w:p w:rsidR="000B7730" w:rsidRPr="00047D32" w:rsidRDefault="000B7730" w:rsidP="00EA3112">
      <w:pPr>
        <w:tabs>
          <w:tab w:val="left" w:pos="1418"/>
        </w:tabs>
        <w:ind w:left="426"/>
        <w:rPr>
          <w:rFonts w:ascii="Times New Roman" w:hAnsi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000"/>
      </w:tblPr>
      <w:tblGrid>
        <w:gridCol w:w="2925"/>
        <w:gridCol w:w="4525"/>
      </w:tblGrid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Marketingový mix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color w:val="3E3E3E"/>
                <w:sz w:val="24"/>
                <w:szCs w:val="24"/>
              </w:rPr>
              <w:t>Pracovní list č. 1 - značka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Pracovní list č. 2 – obal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Marketingový mix - cena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Kalkulace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Příklady na výpočet kalkulací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Příklady na výpočet kalkulací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kalkulace přirážková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VY_32_INOVACE_209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Písemná práce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iCs/>
                <w:sz w:val="24"/>
                <w:szCs w:val="24"/>
                <w:lang w:eastAsia="cs-CZ"/>
              </w:rPr>
              <w:t>Marketingový mix - distribuce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VO a MO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Písemná práce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Propagace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Srovnání reklamních médií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Úkoly k propagačním materiálům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Propagační materiály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bCs/>
                <w:sz w:val="24"/>
                <w:szCs w:val="24"/>
                <w:lang w:eastAsia="cs-CZ"/>
              </w:rPr>
              <w:t>Podpora prodeje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</w:rPr>
              <w:t>Nástroje podpory prodeje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VY_32_INOVACE_219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Osobní prodej</w:t>
            </w:r>
          </w:p>
        </w:tc>
      </w:tr>
      <w:tr w:rsidR="000B7730" w:rsidRPr="00DE4C25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VY_32_INOVACE_220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B7730" w:rsidRPr="000B215C" w:rsidRDefault="000B7730" w:rsidP="000B215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0B215C">
              <w:rPr>
                <w:rFonts w:ascii="Times New Roman" w:hAnsi="Times New Roman"/>
                <w:sz w:val="24"/>
                <w:szCs w:val="24"/>
                <w:lang w:eastAsia="cs-CZ"/>
              </w:rPr>
              <w:t>Písemná práce</w:t>
            </w:r>
          </w:p>
        </w:tc>
      </w:tr>
    </w:tbl>
    <w:p w:rsidR="000B7730" w:rsidRDefault="000B7730" w:rsidP="00EA3112">
      <w:pPr>
        <w:tabs>
          <w:tab w:val="left" w:pos="1418"/>
        </w:tabs>
        <w:ind w:left="426"/>
        <w:rPr>
          <w:rFonts w:ascii="Times New Roman" w:hAnsi="Times New Roman"/>
          <w:sz w:val="24"/>
          <w:szCs w:val="24"/>
        </w:rPr>
      </w:pPr>
    </w:p>
    <w:p w:rsidR="000B7730" w:rsidRDefault="000B7730"/>
    <w:p w:rsidR="000B7730" w:rsidRDefault="000B7730"/>
    <w:p w:rsidR="000B7730" w:rsidRDefault="000B7730"/>
    <w:p w:rsidR="000B7730" w:rsidRDefault="000B7730"/>
    <w:sectPr w:rsidR="000B7730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112"/>
    <w:rsid w:val="00047D32"/>
    <w:rsid w:val="000B215C"/>
    <w:rsid w:val="000B7730"/>
    <w:rsid w:val="00137CE8"/>
    <w:rsid w:val="002554EF"/>
    <w:rsid w:val="002F1E51"/>
    <w:rsid w:val="003F699B"/>
    <w:rsid w:val="00470813"/>
    <w:rsid w:val="00485C7A"/>
    <w:rsid w:val="004C1FB2"/>
    <w:rsid w:val="004D703F"/>
    <w:rsid w:val="006C38CB"/>
    <w:rsid w:val="006F5C03"/>
    <w:rsid w:val="00903BB3"/>
    <w:rsid w:val="00A04D05"/>
    <w:rsid w:val="00A639B5"/>
    <w:rsid w:val="00C216DD"/>
    <w:rsid w:val="00CA0B59"/>
    <w:rsid w:val="00D134C5"/>
    <w:rsid w:val="00DE4C25"/>
    <w:rsid w:val="00E4373C"/>
    <w:rsid w:val="00EA3112"/>
    <w:rsid w:val="00F3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E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177</Words>
  <Characters>1049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PaedDr. Igor Drabina</cp:lastModifiedBy>
  <cp:revision>15</cp:revision>
  <dcterms:created xsi:type="dcterms:W3CDTF">2014-09-21T12:40:00Z</dcterms:created>
  <dcterms:modified xsi:type="dcterms:W3CDTF">2014-09-22T09:22:00Z</dcterms:modified>
</cp:coreProperties>
</file>